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71" w:rsidRDefault="002B1871" w:rsidP="002B1871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2B18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20</w:t>
      </w:r>
      <w:r w:rsidR="00AF5D50"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  <w:t>20</w:t>
      </w:r>
      <w:r w:rsidRPr="002B18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年第十</w:t>
      </w:r>
      <w:r w:rsidR="00AF5D5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七</w:t>
      </w:r>
      <w:r w:rsidRPr="002B18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届中国文化产业新年论坛</w:t>
      </w:r>
    </w:p>
    <w:p w:rsidR="002B1871" w:rsidRPr="002B1871" w:rsidRDefault="002B1871" w:rsidP="002B1871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2B18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志愿者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报名表</w:t>
      </w:r>
    </w:p>
    <w:p w:rsidR="002B1871" w:rsidRDefault="002B187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B1871" w:rsidRPr="002B1871" w:rsidTr="002B1871"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学校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</w:tr>
      <w:tr w:rsidR="002B1871" w:rsidRPr="002B1871" w:rsidTr="002B1871"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院系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学号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</w:tr>
      <w:tr w:rsidR="002B1871" w:rsidRPr="002B1871" w:rsidTr="002B1871"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手机号码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电子邮件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</w:tr>
      <w:tr w:rsidR="002B1871" w:rsidRPr="002B1871" w:rsidTr="002B1871">
        <w:trPr>
          <w:trHeight w:val="924"/>
        </w:trPr>
        <w:tc>
          <w:tcPr>
            <w:tcW w:w="2074" w:type="dxa"/>
            <w:vMerge w:val="restart"/>
            <w:vAlign w:val="center"/>
          </w:tcPr>
          <w:p w:rsid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岗位意向</w:t>
            </w:r>
          </w:p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color w:val="AEAAAA" w:themeColor="background2" w:themeShade="BF"/>
                <w:sz w:val="24"/>
              </w:rPr>
              <w:t>可多选</w:t>
            </w:r>
          </w:p>
        </w:tc>
        <w:tc>
          <w:tcPr>
            <w:tcW w:w="2074" w:type="dxa"/>
            <w:vAlign w:val="center"/>
          </w:tcPr>
          <w:p w:rsidR="002B1871" w:rsidRPr="002B1871" w:rsidRDefault="00AF5D50" w:rsidP="002B1871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72345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71"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B1871" w:rsidRPr="002B1871">
              <w:rPr>
                <w:rFonts w:hint="eastAsia"/>
                <w:sz w:val="24"/>
              </w:rPr>
              <w:t>接待签到</w:t>
            </w:r>
          </w:p>
        </w:tc>
        <w:tc>
          <w:tcPr>
            <w:tcW w:w="2074" w:type="dxa"/>
            <w:vAlign w:val="center"/>
          </w:tcPr>
          <w:p w:rsidR="002B1871" w:rsidRPr="002B1871" w:rsidRDefault="00AF5D50" w:rsidP="002B1871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378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71"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B1871" w:rsidRPr="002B1871">
              <w:rPr>
                <w:rFonts w:hint="eastAsia"/>
                <w:sz w:val="24"/>
              </w:rPr>
              <w:t>学术秘书</w:t>
            </w:r>
          </w:p>
        </w:tc>
        <w:tc>
          <w:tcPr>
            <w:tcW w:w="2074" w:type="dxa"/>
            <w:vAlign w:val="center"/>
          </w:tcPr>
          <w:p w:rsidR="002B1871" w:rsidRPr="002B1871" w:rsidRDefault="00AF5D50" w:rsidP="002B1871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9546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71"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B1871" w:rsidRPr="002B1871">
              <w:rPr>
                <w:rFonts w:hint="eastAsia"/>
                <w:sz w:val="24"/>
              </w:rPr>
              <w:t>会务人员</w:t>
            </w:r>
          </w:p>
        </w:tc>
      </w:tr>
      <w:tr w:rsidR="002B1871" w:rsidRPr="002B1871" w:rsidTr="002B1871">
        <w:trPr>
          <w:trHeight w:val="838"/>
        </w:trPr>
        <w:tc>
          <w:tcPr>
            <w:tcW w:w="2074" w:type="dxa"/>
            <w:vMerge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2B1871" w:rsidRPr="002B1871" w:rsidRDefault="00AF5D50" w:rsidP="002B1871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037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71"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B1871" w:rsidRPr="002B1871">
              <w:rPr>
                <w:rFonts w:hint="eastAsia"/>
                <w:sz w:val="24"/>
              </w:rPr>
              <w:t>摄影摄像</w:t>
            </w:r>
          </w:p>
        </w:tc>
        <w:tc>
          <w:tcPr>
            <w:tcW w:w="2074" w:type="dxa"/>
            <w:vAlign w:val="center"/>
          </w:tcPr>
          <w:p w:rsidR="002B1871" w:rsidRPr="002B1871" w:rsidRDefault="00AF5D50" w:rsidP="002B1871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6727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71"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B1871" w:rsidRPr="002B1871">
              <w:rPr>
                <w:rFonts w:hint="eastAsia"/>
                <w:sz w:val="24"/>
              </w:rPr>
              <w:t>车辆安保</w:t>
            </w:r>
          </w:p>
        </w:tc>
        <w:tc>
          <w:tcPr>
            <w:tcW w:w="2074" w:type="dxa"/>
            <w:vAlign w:val="center"/>
          </w:tcPr>
          <w:p w:rsidR="002B1871" w:rsidRPr="002B1871" w:rsidRDefault="00AF5D50" w:rsidP="002B1871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9442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71"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机动人员</w:t>
            </w:r>
            <w:bookmarkStart w:id="0" w:name="_GoBack"/>
            <w:bookmarkEnd w:id="0"/>
          </w:p>
        </w:tc>
      </w:tr>
      <w:tr w:rsidR="002B1871" w:rsidRPr="002B1871" w:rsidTr="002B1871">
        <w:trPr>
          <w:trHeight w:val="4675"/>
        </w:trPr>
        <w:tc>
          <w:tcPr>
            <w:tcW w:w="2074" w:type="dxa"/>
            <w:vAlign w:val="center"/>
          </w:tcPr>
          <w:p w:rsidR="002B1871" w:rsidRPr="002B1871" w:rsidRDefault="002B1871" w:rsidP="002B1871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个人简历</w:t>
            </w:r>
          </w:p>
          <w:p w:rsidR="002B1871" w:rsidRPr="002B1871" w:rsidRDefault="002B1871" w:rsidP="002B1871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2B1871">
              <w:rPr>
                <w:rFonts w:hint="eastAsia"/>
                <w:color w:val="AEAAAA" w:themeColor="background2" w:themeShade="BF"/>
                <w:sz w:val="24"/>
              </w:rPr>
              <w:t>不超过</w:t>
            </w:r>
            <w:r w:rsidRPr="002B1871">
              <w:rPr>
                <w:rFonts w:hint="eastAsia"/>
                <w:color w:val="AEAAAA" w:themeColor="background2" w:themeShade="BF"/>
                <w:sz w:val="24"/>
              </w:rPr>
              <w:t>5</w:t>
            </w:r>
            <w:r w:rsidRPr="002B1871">
              <w:rPr>
                <w:color w:val="AEAAAA" w:themeColor="background2" w:themeShade="BF"/>
                <w:sz w:val="24"/>
              </w:rPr>
              <w:t>00</w:t>
            </w:r>
            <w:r w:rsidRPr="002B1871">
              <w:rPr>
                <w:rFonts w:hint="eastAsia"/>
                <w:color w:val="AEAAAA" w:themeColor="background2" w:themeShade="BF"/>
                <w:sz w:val="24"/>
              </w:rPr>
              <w:t>字，侧重大学以来的教育经历及志愿服务经历</w:t>
            </w:r>
          </w:p>
        </w:tc>
        <w:tc>
          <w:tcPr>
            <w:tcW w:w="6222" w:type="dxa"/>
            <w:gridSpan w:val="3"/>
          </w:tcPr>
          <w:p w:rsidR="002B1871" w:rsidRPr="002B1871" w:rsidRDefault="002B1871" w:rsidP="002B1871">
            <w:pPr>
              <w:rPr>
                <w:sz w:val="24"/>
              </w:rPr>
            </w:pPr>
          </w:p>
        </w:tc>
      </w:tr>
      <w:tr w:rsidR="002B1871" w:rsidRPr="002B1871" w:rsidTr="002B1871">
        <w:trPr>
          <w:trHeight w:val="2954"/>
        </w:trPr>
        <w:tc>
          <w:tcPr>
            <w:tcW w:w="2074" w:type="dxa"/>
            <w:vAlign w:val="center"/>
          </w:tcPr>
          <w:p w:rsidR="002B1871" w:rsidRDefault="002B1871" w:rsidP="002B1871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能力特长</w:t>
            </w:r>
          </w:p>
          <w:p w:rsidR="002B1871" w:rsidRPr="002B1871" w:rsidRDefault="002B1871" w:rsidP="002B1871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2B1871">
              <w:rPr>
                <w:rFonts w:hint="eastAsia"/>
                <w:color w:val="AEAAAA" w:themeColor="background2" w:themeShade="BF"/>
                <w:sz w:val="24"/>
              </w:rPr>
              <w:t>辅佐说明申报岗位的优势</w:t>
            </w:r>
          </w:p>
        </w:tc>
        <w:tc>
          <w:tcPr>
            <w:tcW w:w="6222" w:type="dxa"/>
            <w:gridSpan w:val="3"/>
          </w:tcPr>
          <w:p w:rsidR="002B1871" w:rsidRPr="002B1871" w:rsidRDefault="002B1871" w:rsidP="002B1871">
            <w:pPr>
              <w:rPr>
                <w:sz w:val="24"/>
              </w:rPr>
            </w:pPr>
          </w:p>
        </w:tc>
      </w:tr>
    </w:tbl>
    <w:p w:rsidR="002B1871" w:rsidRDefault="002B1871"/>
    <w:sectPr w:rsidR="002B1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71"/>
    <w:rsid w:val="002B1871"/>
    <w:rsid w:val="0032764F"/>
    <w:rsid w:val="00356F06"/>
    <w:rsid w:val="004A38B1"/>
    <w:rsid w:val="005C162E"/>
    <w:rsid w:val="007B6C8E"/>
    <w:rsid w:val="00846329"/>
    <w:rsid w:val="00AF5D50"/>
    <w:rsid w:val="00B6212F"/>
    <w:rsid w:val="00BE1C4B"/>
    <w:rsid w:val="00C87D08"/>
    <w:rsid w:val="00D833D9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C3D2"/>
  <w15:chartTrackingRefBased/>
  <w15:docId w15:val="{046FAFE1-EA64-4A79-A4ED-08389220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C8E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B6212F"/>
    <w:pPr>
      <w:spacing w:before="480" w:after="360"/>
      <w:jc w:val="center"/>
      <w:outlineLvl w:val="0"/>
    </w:pPr>
    <w:rPr>
      <w:rFonts w:ascii="Times New Roman" w:eastAsia="黑体" w:hAnsi="Times New Roman" w:cs="华文细黑"/>
      <w:kern w:val="0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B6212F"/>
    <w:pPr>
      <w:spacing w:before="240" w:after="120" w:line="400" w:lineRule="exact"/>
      <w:ind w:firstLineChars="0" w:firstLine="0"/>
      <w:outlineLvl w:val="1"/>
    </w:pPr>
    <w:rPr>
      <w:rFonts w:ascii="Times New Roman" w:eastAsia="黑体" w:hAnsi="Times New Roman"/>
      <w:b/>
      <w:sz w:val="28"/>
      <w:szCs w:val="28"/>
    </w:rPr>
  </w:style>
  <w:style w:type="paragraph" w:styleId="3">
    <w:name w:val="heading 3"/>
    <w:basedOn w:val="a0"/>
    <w:next w:val="a"/>
    <w:link w:val="30"/>
    <w:uiPriority w:val="9"/>
    <w:unhideWhenUsed/>
    <w:qFormat/>
    <w:rsid w:val="00B6212F"/>
    <w:pPr>
      <w:autoSpaceDE w:val="0"/>
      <w:autoSpaceDN w:val="0"/>
      <w:adjustRightInd w:val="0"/>
      <w:spacing w:before="240" w:after="120" w:line="400" w:lineRule="exact"/>
      <w:ind w:firstLineChars="0" w:firstLine="0"/>
      <w:outlineLvl w:val="2"/>
    </w:pPr>
    <w:rPr>
      <w:rFonts w:ascii="黑体" w:eastAsia="黑体" w:hAnsi="黑体"/>
      <w:sz w:val="26"/>
      <w:szCs w:val="26"/>
    </w:rPr>
  </w:style>
  <w:style w:type="paragraph" w:styleId="4">
    <w:name w:val="heading 4"/>
    <w:basedOn w:val="3"/>
    <w:next w:val="a"/>
    <w:link w:val="40"/>
    <w:uiPriority w:val="9"/>
    <w:unhideWhenUsed/>
    <w:qFormat/>
    <w:rsid w:val="00B6212F"/>
    <w:pPr>
      <w:ind w:firstLineChars="200" w:firstLine="480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B6212F"/>
    <w:rPr>
      <w:rFonts w:ascii="Times New Roman" w:eastAsia="黑体" w:hAnsi="Times New Roman" w:cs="华文细黑"/>
      <w:kern w:val="0"/>
      <w:sz w:val="32"/>
      <w:szCs w:val="32"/>
    </w:rPr>
  </w:style>
  <w:style w:type="character" w:customStyle="1" w:styleId="20">
    <w:name w:val="标题 2 字符"/>
    <w:basedOn w:val="a1"/>
    <w:link w:val="2"/>
    <w:uiPriority w:val="9"/>
    <w:rsid w:val="00B6212F"/>
    <w:rPr>
      <w:rFonts w:ascii="Times New Roman" w:eastAsia="黑体" w:hAnsi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B6212F"/>
    <w:pPr>
      <w:ind w:firstLineChars="200" w:firstLine="420"/>
    </w:pPr>
  </w:style>
  <w:style w:type="character" w:customStyle="1" w:styleId="30">
    <w:name w:val="标题 3 字符"/>
    <w:basedOn w:val="a1"/>
    <w:link w:val="3"/>
    <w:uiPriority w:val="9"/>
    <w:rsid w:val="00B6212F"/>
    <w:rPr>
      <w:rFonts w:ascii="黑体" w:eastAsia="黑体" w:hAnsi="黑体"/>
      <w:sz w:val="26"/>
      <w:szCs w:val="26"/>
    </w:rPr>
  </w:style>
  <w:style w:type="character" w:customStyle="1" w:styleId="40">
    <w:name w:val="标题 4 字符"/>
    <w:basedOn w:val="a1"/>
    <w:link w:val="4"/>
    <w:uiPriority w:val="9"/>
    <w:rsid w:val="00B6212F"/>
    <w:rPr>
      <w:rFonts w:ascii="Times New Roman" w:eastAsia="黑体" w:hAnsi="Times New Roman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6212F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a4">
    <w:name w:val="Plain Text"/>
    <w:basedOn w:val="a"/>
    <w:link w:val="a5"/>
    <w:rsid w:val="00B6212F"/>
    <w:rPr>
      <w:rFonts w:ascii="宋体" w:hAnsi="Courier New" w:cs="Times New Roman"/>
    </w:rPr>
  </w:style>
  <w:style w:type="character" w:customStyle="1" w:styleId="a5">
    <w:name w:val="纯文本 字符"/>
    <w:basedOn w:val="a1"/>
    <w:link w:val="a4"/>
    <w:rsid w:val="00B6212F"/>
    <w:rPr>
      <w:rFonts w:ascii="宋体" w:hAnsi="Courier New" w:cs="Times New Roman"/>
    </w:rPr>
  </w:style>
  <w:style w:type="table" w:styleId="a6">
    <w:name w:val="Table Grid"/>
    <w:basedOn w:val="a2"/>
    <w:uiPriority w:val="39"/>
    <w:rsid w:val="002B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尽沙</dc:creator>
  <cp:keywords/>
  <dc:description/>
  <cp:lastModifiedBy>1801221176@pku.edu.cn</cp:lastModifiedBy>
  <cp:revision>2</cp:revision>
  <dcterms:created xsi:type="dcterms:W3CDTF">2018-11-11T03:08:00Z</dcterms:created>
  <dcterms:modified xsi:type="dcterms:W3CDTF">2019-11-15T06:56:00Z</dcterms:modified>
</cp:coreProperties>
</file>